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72DDAA08" w14:textId="77777777" w:rsidTr="00244135">
        <w:tc>
          <w:tcPr>
            <w:tcW w:w="4253" w:type="dxa"/>
            <w:gridSpan w:val="3"/>
          </w:tcPr>
          <w:p w14:paraId="03E32884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C95F68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5E84F0C" w14:textId="6788A154" w:rsidR="00AA01A0" w:rsidRPr="00030BFD" w:rsidRDefault="00030BFD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ermStart w:id="1001546412" w:edGrp="everyone"/>
            <w:r w:rsidRPr="00030BFD">
              <w:rPr>
                <w:rFonts w:ascii="Liberation Serif" w:hAnsi="Liberation Serif"/>
                <w:color w:val="000000"/>
                <w:sz w:val="24"/>
                <w:szCs w:val="24"/>
              </w:rPr>
              <w:t>Начальникам районных управлений образования</w:t>
            </w:r>
          </w:p>
          <w:permEnd w:id="1001546412"/>
          <w:p w14:paraId="7C2D59D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69366A2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3CD0F602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377A835E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720E826A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31AE1179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7DE1174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F464A0B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31138008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FD51823" w14:textId="6DC9AD98" w:rsidR="00EE7A67" w:rsidRPr="00DA19C5" w:rsidRDefault="009E7FBA" w:rsidP="006B6519">
            <w:pPr>
              <w:suppressAutoHyphens/>
              <w:ind w:left="-170" w:right="-170"/>
              <w:jc w:val="center"/>
            </w:pPr>
            <w:permStart w:id="1867603639" w:edGrp="everyone"/>
            <w:r>
              <w:t>11.12.2024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67603639"/>
          </w:p>
        </w:tc>
        <w:tc>
          <w:tcPr>
            <w:tcW w:w="393" w:type="dxa"/>
          </w:tcPr>
          <w:p w14:paraId="0D0BD4E7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19F361C2" w14:textId="5A829426" w:rsidR="00EE7A67" w:rsidRPr="005561FA" w:rsidRDefault="009E7FBA" w:rsidP="006B6519">
            <w:pPr>
              <w:suppressAutoHyphens/>
              <w:ind w:left="-170" w:right="-170"/>
              <w:jc w:val="center"/>
            </w:pPr>
            <w:permStart w:id="1499346519" w:edGrp="everyone"/>
            <w:r w:rsidRPr="009E7FBA">
              <w:t>7781/51/36.01-29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499346519"/>
          </w:p>
        </w:tc>
        <w:tc>
          <w:tcPr>
            <w:tcW w:w="908" w:type="dxa"/>
            <w:vMerge/>
          </w:tcPr>
          <w:p w14:paraId="28FA200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EAB6A2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2DACE27" w14:textId="77777777" w:rsidTr="00244135">
        <w:tc>
          <w:tcPr>
            <w:tcW w:w="4253" w:type="dxa"/>
            <w:gridSpan w:val="3"/>
          </w:tcPr>
          <w:p w14:paraId="5423790A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6FE74F1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7D1489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FF0B20A" w14:textId="77777777" w:rsidTr="00244135">
        <w:tc>
          <w:tcPr>
            <w:tcW w:w="4253" w:type="dxa"/>
            <w:gridSpan w:val="3"/>
          </w:tcPr>
          <w:p w14:paraId="2F238D54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50291577" w:edGrp="everyone" w:colFirst="0" w:colLast="0"/>
            <w:r w:rsidRPr="00030BFD">
              <w:t>О включении рыбных блюд в рацион питания детей и подростков</w:t>
            </w:r>
          </w:p>
        </w:tc>
        <w:tc>
          <w:tcPr>
            <w:tcW w:w="908" w:type="dxa"/>
          </w:tcPr>
          <w:p w14:paraId="01F19D3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D292EA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50291577"/>
      <w:tr w:rsidR="00EE7A67" w:rsidRPr="00DA19C5" w14:paraId="497CFF9C" w14:textId="77777777" w:rsidTr="00244135">
        <w:tc>
          <w:tcPr>
            <w:tcW w:w="4253" w:type="dxa"/>
            <w:gridSpan w:val="3"/>
          </w:tcPr>
          <w:p w14:paraId="6FEAF88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44D5D8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470937D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47B0175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5B66DFAF" w14:textId="010DABD1" w:rsidR="00947C91" w:rsidRDefault="00030BFD" w:rsidP="00FE3CA6">
      <w:pPr>
        <w:widowControl w:val="0"/>
        <w:jc w:val="center"/>
        <w:rPr>
          <w:sz w:val="28"/>
          <w:szCs w:val="28"/>
        </w:rPr>
      </w:pPr>
      <w:permStart w:id="962608543" w:edGrp="everyone"/>
      <w:r>
        <w:rPr>
          <w:sz w:val="28"/>
          <w:szCs w:val="28"/>
        </w:rPr>
        <w:t>Уважаемые руководители!</w:t>
      </w:r>
    </w:p>
    <w:p w14:paraId="04851186" w14:textId="77777777" w:rsidR="00030BFD" w:rsidRPr="00DA19C5" w:rsidRDefault="00030BFD" w:rsidP="00FE3CA6">
      <w:pPr>
        <w:widowControl w:val="0"/>
        <w:jc w:val="center"/>
        <w:rPr>
          <w:sz w:val="28"/>
          <w:szCs w:val="28"/>
        </w:rPr>
      </w:pPr>
    </w:p>
    <w:p w14:paraId="794B5427" w14:textId="3E892429" w:rsidR="00030BFD" w:rsidRDefault="00030BFD" w:rsidP="00030BFD">
      <w:pPr>
        <w:widowControl w:val="0"/>
        <w:ind w:firstLine="708"/>
        <w:jc w:val="both"/>
      </w:pPr>
      <w:r>
        <w:t xml:space="preserve">Во исполнение письма </w:t>
      </w:r>
      <w:r w:rsidRPr="00030BFD">
        <w:t>Министерств</w:t>
      </w:r>
      <w:r>
        <w:t>а</w:t>
      </w:r>
      <w:r w:rsidRPr="00030BFD">
        <w:t xml:space="preserve"> образования и молодежной политики Свердловской области </w:t>
      </w:r>
      <w:r>
        <w:t>от 06.12.2024 № 02-01-82/18374 «</w:t>
      </w:r>
      <w:r w:rsidRPr="00030BFD">
        <w:t>О включении рыбных блюд в рацион питания детей и подростков</w:t>
      </w:r>
      <w:r>
        <w:t xml:space="preserve">», </w:t>
      </w:r>
      <w:r w:rsidRPr="00030BFD">
        <w:t>во исполнение абзаца 5 подпункта «д» пункта 1 Перечня поручений Президента Российской Федерации от 3 октября 2023 года № Пр-2005 по итогам совещания с членами Правительства Российской Федерации 16 августа 2023 года</w:t>
      </w:r>
      <w:r>
        <w:t>,</w:t>
      </w:r>
      <w:r w:rsidRPr="00030BFD">
        <w:t xml:space="preserve"> в целях увеличения потребления отечественной рыбной продукции предусмотрены мероприятия по стимулированию потребления рыбной продукции детьми и подростками, в том числе в рамках организации питания обучающихся по образовательным программам дошкольного и общего образования</w:t>
      </w:r>
      <w:r>
        <w:t xml:space="preserve"> сообщаю следующее. </w:t>
      </w:r>
    </w:p>
    <w:p w14:paraId="21009A15" w14:textId="5DC2E818" w:rsidR="00030BFD" w:rsidRDefault="00030BFD" w:rsidP="00030BFD">
      <w:pPr>
        <w:widowControl w:val="0"/>
        <w:ind w:firstLine="708"/>
        <w:jc w:val="both"/>
      </w:pPr>
      <w:r>
        <w:t xml:space="preserve">В </w:t>
      </w:r>
      <w:r w:rsidRPr="00030BFD">
        <w:t>соответствии с требованиями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утвержденных постановлением Главного государственного санитарного врача Российской Федерации от 27.10.2020 № 32 (далее – СанПиН 2.3/2.4.3590-20), рыба включена в наборы пищевой продукции для организации питания детей (приложение № 7 к СанПиН 2.3/2.4.3590-20), соответственно, в образовательных организация</w:t>
      </w:r>
      <w:r>
        <w:t xml:space="preserve">х </w:t>
      </w:r>
      <w:r w:rsidRPr="00030BFD">
        <w:t xml:space="preserve">рыбные блюда должны включаться в рацион питания детей. В целях стимулирования потребления рыбной продукции детьми и подростками, в том числе в рамках организации питания обучающихся по образовательным программам дошкольного и общего образования, </w:t>
      </w:r>
      <w:r>
        <w:t>прошу</w:t>
      </w:r>
      <w:r w:rsidRPr="00030BFD">
        <w:t xml:space="preserve"> в течение 2024/2025 учебного года обеспечить:</w:t>
      </w:r>
    </w:p>
    <w:p w14:paraId="0CD189DC" w14:textId="77777777" w:rsidR="00030BFD" w:rsidRDefault="00030BFD" w:rsidP="00030BFD">
      <w:pPr>
        <w:widowControl w:val="0"/>
        <w:ind w:firstLine="708"/>
        <w:jc w:val="both"/>
      </w:pPr>
      <w:r w:rsidRPr="00030BFD">
        <w:t xml:space="preserve"> 1) информирование детей и подростков о важности включения в рацион питания блюд из рыбы (размещение информации на сайтах образовательных организаций и на информационных стендах у помещений столовых); </w:t>
      </w:r>
    </w:p>
    <w:p w14:paraId="6B867387" w14:textId="77777777" w:rsidR="00030BFD" w:rsidRDefault="00030BFD" w:rsidP="00030BFD">
      <w:pPr>
        <w:widowControl w:val="0"/>
        <w:ind w:firstLine="708"/>
        <w:jc w:val="both"/>
      </w:pPr>
      <w:r w:rsidRPr="00030BFD">
        <w:t xml:space="preserve">2) проведение круглых столов, мастер-классов, семинаров (вебинаров) и иных мероприятий с рассмотрением вопроса о пользе потребления рыбной продукции, а также презентацией блюд из рыбы. </w:t>
      </w:r>
    </w:p>
    <w:p w14:paraId="78B3A6A0" w14:textId="5BFB1364" w:rsidR="00FC6A95" w:rsidRDefault="00030BFD" w:rsidP="00030BFD">
      <w:pPr>
        <w:widowControl w:val="0"/>
        <w:ind w:firstLine="708"/>
        <w:jc w:val="both"/>
      </w:pPr>
      <w:r>
        <w:t>Прошу взять</w:t>
      </w:r>
      <w:r w:rsidRPr="00030BFD">
        <w:t xml:space="preserve"> на контроль вопрос стимулирования потребления рыбной продукции детьми и подростками, в том числе в рамках организации питания обучающихся по образовательным программам дошкольного и общего образования</w:t>
      </w:r>
      <w:r>
        <w:t>.</w:t>
      </w:r>
    </w:p>
    <w:p w14:paraId="4A23DC56" w14:textId="77777777" w:rsidR="00030BFD" w:rsidRPr="00030BFD" w:rsidRDefault="00030BFD" w:rsidP="00030BFD">
      <w:pPr>
        <w:widowControl w:val="0"/>
        <w:ind w:firstLine="708"/>
        <w:jc w:val="both"/>
      </w:pPr>
    </w:p>
    <w:p w14:paraId="1F0C3260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F774890" w14:textId="77777777" w:rsidTr="004E11A0">
        <w:trPr>
          <w:trHeight w:val="1569"/>
        </w:trPr>
        <w:tc>
          <w:tcPr>
            <w:tcW w:w="4253" w:type="dxa"/>
          </w:tcPr>
          <w:p w14:paraId="31F5563B" w14:textId="77777777" w:rsidR="00BB5DEB" w:rsidRDefault="00BB5DEB" w:rsidP="004E11A0">
            <w:pPr>
              <w:rPr>
                <w:sz w:val="28"/>
                <w:szCs w:val="28"/>
              </w:rPr>
            </w:pPr>
            <w:permStart w:id="1193830501" w:edGrp="everyone"/>
            <w:permStart w:id="1107038100" w:edGrp="everyone" w:colFirst="2" w:colLast="2"/>
            <w:permEnd w:id="962608543"/>
            <w:r w:rsidRPr="00030BFD">
              <w:t>Заместитель директора Департамента</w:t>
            </w:r>
            <w:permEnd w:id="1193830501"/>
          </w:p>
        </w:tc>
        <w:tc>
          <w:tcPr>
            <w:tcW w:w="3101" w:type="dxa"/>
            <w:vAlign w:val="center"/>
          </w:tcPr>
          <w:p w14:paraId="2BF9E89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0887711" wp14:editId="2E4C9D45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2D5D4D9D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 w:rsidRPr="00030BFD">
              <w:t>А.Е. Телегин</w:t>
            </w:r>
          </w:p>
        </w:tc>
      </w:tr>
    </w:tbl>
    <w:p w14:paraId="55B0F5D2" w14:textId="270CA365" w:rsidR="00BB5DEB" w:rsidRPr="009E7FBA" w:rsidRDefault="00BB5DEB" w:rsidP="009E7FBA">
      <w:pPr>
        <w:rPr>
          <w:b/>
          <w:snapToGrid w:val="0"/>
          <w:sz w:val="28"/>
          <w:szCs w:val="28"/>
        </w:rPr>
      </w:pPr>
      <w:permStart w:id="512302916" w:edGrp="everyone"/>
      <w:permEnd w:id="1107038100"/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1371CDD" w14:textId="77777777" w:rsidTr="004E11A0">
        <w:trPr>
          <w:trHeight w:val="1569"/>
        </w:trPr>
        <w:tc>
          <w:tcPr>
            <w:tcW w:w="4253" w:type="dxa"/>
          </w:tcPr>
          <w:p w14:paraId="00D34C8A" w14:textId="40AFD5F9" w:rsidR="00BB5DEB" w:rsidRDefault="00BB5DEB" w:rsidP="004E11A0">
            <w:pPr>
              <w:rPr>
                <w:sz w:val="28"/>
                <w:szCs w:val="28"/>
              </w:rPr>
            </w:pPr>
            <w:permStart w:id="1376204648" w:edGrp="everyone"/>
            <w:permEnd w:id="512302916"/>
            <w:permEnd w:id="1376204648"/>
          </w:p>
        </w:tc>
        <w:tc>
          <w:tcPr>
            <w:tcW w:w="3101" w:type="dxa"/>
            <w:vAlign w:val="center"/>
          </w:tcPr>
          <w:p w14:paraId="452BF60A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C3A2E97" wp14:editId="6F1A3E7B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428AC868" w14:textId="34B07801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489951296" w:edGrp="everyone"/>
            <w:permEnd w:id="489951296"/>
          </w:p>
        </w:tc>
      </w:tr>
    </w:tbl>
    <w:p w14:paraId="1A5B3762" w14:textId="77777777" w:rsidR="00BB5DEB" w:rsidRDefault="00BB5DEB" w:rsidP="00BB5DEB">
      <w:permStart w:id="530909311" w:edGrp="everyone"/>
    </w:p>
    <w:permEnd w:id="530909311"/>
    <w:p w14:paraId="0EAD1197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48668" w14:textId="77777777" w:rsidR="001517CF" w:rsidRDefault="001517CF" w:rsidP="00422DD4">
      <w:r>
        <w:separator/>
      </w:r>
    </w:p>
  </w:endnote>
  <w:endnote w:type="continuationSeparator" w:id="0">
    <w:p w14:paraId="4022DA76" w14:textId="77777777" w:rsidR="001517CF" w:rsidRDefault="001517CF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C225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Вр-6363883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AD26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Вр-6363883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8873C" w14:textId="77777777" w:rsidR="001517CF" w:rsidRDefault="001517CF" w:rsidP="00422DD4">
      <w:r>
        <w:separator/>
      </w:r>
    </w:p>
  </w:footnote>
  <w:footnote w:type="continuationSeparator" w:id="0">
    <w:p w14:paraId="166293EB" w14:textId="77777777" w:rsidR="001517CF" w:rsidRDefault="001517CF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A2CD" w14:textId="77777777" w:rsidR="00422DD4" w:rsidRPr="00422DD4" w:rsidRDefault="00314472" w:rsidP="00422DD4">
    <w:pPr>
      <w:pStyle w:val="a4"/>
      <w:jc w:val="center"/>
    </w:pPr>
    <w:permStart w:id="98057062" w:edGrp="everyone"/>
    <w:r>
      <w:t xml:space="preserve"> </w:t>
    </w:r>
    <w:permEnd w:id="9805706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2475" w14:textId="77777777" w:rsidR="00422DD4" w:rsidRPr="00314472" w:rsidRDefault="00314472" w:rsidP="00422DD4">
    <w:pPr>
      <w:pStyle w:val="a4"/>
      <w:jc w:val="center"/>
    </w:pPr>
    <w:permStart w:id="2061201498" w:edGrp="everyone"/>
    <w:r>
      <w:t xml:space="preserve"> </w:t>
    </w:r>
    <w:permEnd w:id="206120149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0BFD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26B7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17CF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9E7FBA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1A836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Аккерман Анна Александровна</cp:lastModifiedBy>
  <cp:revision>2</cp:revision>
  <cp:lastPrinted>2007-08-20T11:31:00Z</cp:lastPrinted>
  <dcterms:created xsi:type="dcterms:W3CDTF">2024-12-12T06:22:00Z</dcterms:created>
  <dcterms:modified xsi:type="dcterms:W3CDTF">2024-12-12T06:22:00Z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